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EC" w:rsidRDefault="002616EC" w:rsidP="002616EC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2616EC" w:rsidRPr="009A2862" w:rsidRDefault="002616EC" w:rsidP="002616EC">
      <w:pPr>
        <w:ind w:left="708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8F6D32">
        <w:rPr>
          <w:b/>
        </w:rPr>
        <w:t>Фамилия</w:t>
      </w:r>
      <w:proofErr w:type="gramEnd"/>
      <w:r w:rsidR="008F6D32">
        <w:rPr>
          <w:b/>
        </w:rPr>
        <w:t xml:space="preserve"> Имя Отчество</w:t>
      </w:r>
      <w:r>
        <w:rPr>
          <w:b/>
        </w:rPr>
        <w:br/>
      </w:r>
      <w:r w:rsidR="00A16D74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ED323A">
        <w:rPr>
          <w:b/>
        </w:rPr>
        <w:t>Улица</w:t>
      </w:r>
      <w:r>
        <w:rPr>
          <w:b/>
        </w:rPr>
        <w:t xml:space="preserve">, </w:t>
      </w:r>
      <w:r w:rsidR="009339EB">
        <w:rPr>
          <w:b/>
        </w:rPr>
        <w:t>д. ХХ</w:t>
      </w:r>
      <w:r>
        <w:rPr>
          <w:b/>
        </w:rPr>
        <w:t xml:space="preserve">, </w:t>
      </w:r>
      <w:r w:rsidR="00D67821">
        <w:rPr>
          <w:b/>
        </w:rPr>
        <w:t>кв. ХХ</w:t>
      </w:r>
      <w:r w:rsidR="00A53620">
        <w:rPr>
          <w:b/>
        </w:rPr>
        <w:br/>
        <w:t xml:space="preserve">тел. </w:t>
      </w:r>
      <w:r w:rsidR="00DB2F48">
        <w:rPr>
          <w:b/>
        </w:rPr>
        <w:t>(</w:t>
      </w:r>
      <w:r w:rsidR="00C343AA">
        <w:rPr>
          <w:b/>
        </w:rPr>
        <w:t>XXX</w:t>
      </w:r>
      <w:r w:rsidR="00DB2F48">
        <w:rPr>
          <w:b/>
        </w:rPr>
        <w:t>)</w:t>
      </w:r>
      <w:bookmarkStart w:id="0" w:name="_GoBack"/>
      <w:bookmarkEnd w:id="0"/>
      <w:r>
        <w:rPr>
          <w:b/>
        </w:rPr>
        <w:t xml:space="preserve"> </w:t>
      </w:r>
      <w:r w:rsidR="00C343AA">
        <w:rPr>
          <w:b/>
        </w:rPr>
        <w:t>XXX</w:t>
      </w:r>
      <w:r w:rsidR="00781874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proofErr w:type="spellStart"/>
      <w:r w:rsidR="00522AA9">
        <w:rPr>
          <w:b/>
          <w:lang w:val="en-US"/>
        </w:rPr>
        <w:t>ваш</w:t>
      </w:r>
      <w:proofErr w:type="spellEnd"/>
      <w:r w:rsidR="00522AA9">
        <w:rPr>
          <w:b/>
          <w:lang w:val="en-US"/>
        </w:rPr>
        <w:t>-email</w:t>
      </w:r>
      <w:r w:rsidRPr="009A2862">
        <w:rPr>
          <w:b/>
        </w:rPr>
        <w:t>@</w:t>
      </w:r>
      <w:proofErr w:type="spellStart"/>
      <w:r w:rsidR="00797921">
        <w:rPr>
          <w:b/>
          <w:lang w:val="en-US"/>
        </w:rPr>
        <w:t>ваш</w:t>
      </w:r>
      <w:proofErr w:type="spellEnd"/>
      <w:r w:rsidR="00797921">
        <w:rPr>
          <w:b/>
          <w:lang w:val="en-US"/>
        </w:rPr>
        <w:t>-email</w:t>
      </w:r>
    </w:p>
    <w:p w:rsidR="002616EC" w:rsidRDefault="002616EC" w:rsidP="002616EC">
      <w:pPr>
        <w:ind w:left="708"/>
        <w:jc w:val="center"/>
        <w:rPr>
          <w:b/>
        </w:rPr>
      </w:pPr>
    </w:p>
    <w:p w:rsidR="002616EC" w:rsidRPr="00F15D0E" w:rsidRDefault="002616EC" w:rsidP="002616EC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2616EC" w:rsidRDefault="002616EC" w:rsidP="002616EC">
      <w:pPr>
        <w:ind w:firstLine="708"/>
        <w:jc w:val="both"/>
      </w:pPr>
      <w:r>
        <w:t xml:space="preserve">По адресу Красноярский край, г. Красноярск, ул. </w:t>
      </w:r>
      <w:r w:rsidR="00ED323A">
        <w:t>Улица</w:t>
      </w:r>
      <w:r>
        <w:t xml:space="preserve">, </w:t>
      </w:r>
      <w:r w:rsidR="00C50A78">
        <w:t>дом ХХ</w:t>
      </w:r>
      <w:r>
        <w:t xml:space="preserve"> </w:t>
      </w:r>
      <w:r w:rsidRPr="002C5C6A">
        <w:rPr>
          <w:u w:val="single"/>
        </w:rPr>
        <w:t xml:space="preserve">в подъезде №4 на </w:t>
      </w:r>
      <w:r>
        <w:rPr>
          <w:u w:val="single"/>
        </w:rPr>
        <w:t>протяжении двух недели не проводилась влажная уборка, на лестничных клетках грязь</w:t>
      </w:r>
      <w:r>
        <w:t xml:space="preserve">.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5F6DAF">
        <w:t>Управляющая компания</w:t>
      </w:r>
      <w:r>
        <w:t xml:space="preserve"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 </w:t>
      </w:r>
    </w:p>
    <w:p w:rsidR="000C6099" w:rsidRDefault="002616EC" w:rsidP="002616EC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 xml:space="preserve">. Г п. 11 Правил содержания общего имущества в многоквартирном доме (утв. Постановлением Правительства РФ от 13.08.2006 №491) </w:t>
      </w:r>
      <w:r w:rsidRPr="002616EC">
        <w:rPr>
          <w:u w:val="single"/>
        </w:rPr>
        <w:t>содержание общего имущества в многоквартирном доме включает в себя уборку и санитарно-гигиеническую очистку помещений общего пользования</w:t>
      </w:r>
      <w:r>
        <w:t>, а также земельного участка, входящего в состав общего имущества.</w:t>
      </w:r>
    </w:p>
    <w:p w:rsidR="002616EC" w:rsidRDefault="002616EC" w:rsidP="002616EC">
      <w:pPr>
        <w:ind w:firstLine="708"/>
        <w:jc w:val="both"/>
      </w:pPr>
      <w:r>
        <w:t xml:space="preserve">В соответствии с п. 1.8. Правил и норм технической эксплуатации жилищного фонда (утв. Постановлением Госстроя РФ от 27.09.2003 №170) </w:t>
      </w:r>
      <w:r w:rsidRPr="005D6194">
        <w:rPr>
          <w:u w:val="single"/>
        </w:rPr>
        <w:t xml:space="preserve">техническая эксплуатация жилищного фонда включает в себя санитарное </w:t>
      </w:r>
      <w:proofErr w:type="gramStart"/>
      <w:r w:rsidRPr="005D6194">
        <w:rPr>
          <w:u w:val="single"/>
        </w:rPr>
        <w:t>содержание</w:t>
      </w:r>
      <w:proofErr w:type="gramEnd"/>
      <w:r w:rsidR="005D6194" w:rsidRPr="005D6194">
        <w:rPr>
          <w:u w:val="single"/>
        </w:rPr>
        <w:t xml:space="preserve"> в том числе и</w:t>
      </w:r>
      <w:r w:rsidRPr="005D6194">
        <w:rPr>
          <w:u w:val="single"/>
        </w:rPr>
        <w:t xml:space="preserve"> в части уборки мест общего пользования</w:t>
      </w:r>
      <w:r>
        <w:t>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2616EC" w:rsidRDefault="002616EC" w:rsidP="002616EC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2616EC" w:rsidRPr="004165AC" w:rsidRDefault="002616EC" w:rsidP="002616EC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2616EC" w:rsidRDefault="002616EC" w:rsidP="002616EC">
      <w:pPr>
        <w:ind w:firstLine="708"/>
        <w:jc w:val="both"/>
      </w:pPr>
      <w: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2616EC" w:rsidRDefault="002616EC" w:rsidP="002616EC">
      <w:pPr>
        <w:spacing w:after="0" w:line="240" w:lineRule="auto"/>
        <w:ind w:firstLine="708"/>
        <w:jc w:val="both"/>
      </w:pPr>
      <w:proofErr w:type="gramStart"/>
      <w:r>
        <w:t xml:space="preserve"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</w:t>
      </w:r>
      <w:r>
        <w:lastRenderedPageBreak/>
        <w:t>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2616EC" w:rsidRDefault="002616EC" w:rsidP="002616EC">
      <w:pPr>
        <w:spacing w:after="0" w:line="240" w:lineRule="auto"/>
        <w:jc w:val="both"/>
      </w:pPr>
    </w:p>
    <w:p w:rsidR="002616EC" w:rsidRDefault="002616EC" w:rsidP="002616EC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2616EC" w:rsidRDefault="002616EC" w:rsidP="002616EC">
      <w:pPr>
        <w:spacing w:after="0" w:line="240" w:lineRule="auto"/>
      </w:pPr>
    </w:p>
    <w:p w:rsidR="002616EC" w:rsidRDefault="002616EC" w:rsidP="002616EC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 текущие</w:t>
      </w:r>
      <w:r>
        <w:t xml:space="preserve">, неотложные,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2616EC" w:rsidRDefault="002616EC" w:rsidP="002616EC">
      <w:pPr>
        <w:spacing w:after="0" w:line="240" w:lineRule="auto"/>
        <w:ind w:firstLine="708"/>
        <w:jc w:val="both"/>
      </w:pPr>
    </w:p>
    <w:p w:rsidR="002616EC" w:rsidRDefault="002616EC" w:rsidP="002616EC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2616EC" w:rsidRDefault="002616EC" w:rsidP="002616EC">
      <w:pPr>
        <w:spacing w:after="0" w:line="240" w:lineRule="auto"/>
      </w:pPr>
    </w:p>
    <w:p w:rsidR="008E595D" w:rsidRDefault="008E595D" w:rsidP="008E595D">
      <w:pPr>
        <w:spacing w:after="0" w:line="240" w:lineRule="auto"/>
        <w:ind w:firstLine="708"/>
        <w:jc w:val="both"/>
      </w:pPr>
      <w:r>
        <w:t>В соответствии со ст. 2 Положения о государственном жилищном надзоре (утв. Постановлением Правительства РФ от 11.0</w:t>
      </w:r>
      <w:r w:rsidR="00105DCD">
        <w:t>6</w:t>
      </w:r>
      <w:r>
        <w:t xml:space="preserve">.2013 №493) задачами государственного жилищного надзора </w:t>
      </w:r>
      <w:proofErr w:type="gramStart"/>
      <w:r>
        <w:t>является</w:t>
      </w:r>
      <w:proofErr w:type="gramEnd"/>
      <w:r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2616EC" w:rsidRDefault="002616EC" w:rsidP="002616EC">
      <w:pPr>
        <w:spacing w:after="0" w:line="240" w:lineRule="auto"/>
        <w:jc w:val="both"/>
      </w:pPr>
    </w:p>
    <w:p w:rsidR="002616EC" w:rsidRDefault="002616EC" w:rsidP="002616EC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2616EC" w:rsidRDefault="002616EC" w:rsidP="002616E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2616EC" w:rsidRDefault="002616EC" w:rsidP="002616E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5F6DAF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2616EC" w:rsidRDefault="002616EC" w:rsidP="002616E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FD7542">
        <w:t>»</w:t>
      </w:r>
      <w:r>
        <w:t xml:space="preserve"> виновных лиц.</w:t>
      </w:r>
    </w:p>
    <w:p w:rsidR="002616EC" w:rsidRDefault="002616EC" w:rsidP="002616EC">
      <w:pPr>
        <w:spacing w:after="0" w:line="240" w:lineRule="auto"/>
        <w:ind w:left="12" w:firstLine="708"/>
        <w:jc w:val="both"/>
      </w:pPr>
    </w:p>
    <w:p w:rsidR="002616EC" w:rsidRDefault="00873E6A" w:rsidP="002616EC">
      <w:pPr>
        <w:spacing w:after="0" w:line="240" w:lineRule="auto"/>
      </w:pPr>
      <w:r>
        <w:t>Фамилия Имя Отчество</w:t>
      </w:r>
    </w:p>
    <w:p w:rsidR="002616EC" w:rsidRDefault="00156A0E" w:rsidP="002616EC">
      <w:pPr>
        <w:spacing w:after="0" w:line="240" w:lineRule="auto"/>
      </w:pPr>
      <w:r>
        <w:t>XX.XX.201X</w:t>
      </w:r>
    </w:p>
    <w:p w:rsidR="002616EC" w:rsidRPr="00A53620" w:rsidRDefault="002616EC" w:rsidP="002616EC">
      <w:pPr>
        <w:jc w:val="both"/>
      </w:pPr>
    </w:p>
    <w:sectPr w:rsidR="002616EC" w:rsidRPr="00A5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99"/>
    <w:rsid w:val="00040807"/>
    <w:rsid w:val="000C6099"/>
    <w:rsid w:val="00105DCD"/>
    <w:rsid w:val="00156A0E"/>
    <w:rsid w:val="002616EC"/>
    <w:rsid w:val="00522AA9"/>
    <w:rsid w:val="005D6194"/>
    <w:rsid w:val="005F6DAF"/>
    <w:rsid w:val="00781874"/>
    <w:rsid w:val="00797921"/>
    <w:rsid w:val="00873E6A"/>
    <w:rsid w:val="008E595D"/>
    <w:rsid w:val="008F6D32"/>
    <w:rsid w:val="009339EB"/>
    <w:rsid w:val="00A16D74"/>
    <w:rsid w:val="00A53620"/>
    <w:rsid w:val="00B73465"/>
    <w:rsid w:val="00C343AA"/>
    <w:rsid w:val="00C50A78"/>
    <w:rsid w:val="00D67821"/>
    <w:rsid w:val="00DB2F48"/>
    <w:rsid w:val="00ED323A"/>
    <w:rsid w:val="00F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21</cp:revision>
  <dcterms:created xsi:type="dcterms:W3CDTF">2014-09-06T11:47:00Z</dcterms:created>
  <dcterms:modified xsi:type="dcterms:W3CDTF">2014-10-07T02:35:00Z</dcterms:modified>
</cp:coreProperties>
</file>